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i/>
          <w:color w:val="777777"/>
          <w:sz w:val="16"/>
        </w:rPr>
        <w:t>Free template from hellogrowthcrm.com. Replace everything in [square brackets]. Delete this line before sending.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sz w:val="28"/>
              </w:rPr>
              <w:t>[Your company name]</w:t>
            </w:r>
          </w:p>
          <w:p>
            <w:pPr>
              <w:spacing w:after="20"/>
            </w:pPr>
            <w:r>
              <w:rPr>
                <w:sz w:val="20"/>
              </w:rPr>
              <w:t>[Address line 1, city, state, PIN]</w:t>
            </w:r>
          </w:p>
          <w:p>
            <w:pPr>
              <w:spacing w:after="20"/>
            </w:pPr>
            <w:r>
              <w:rPr>
                <w:sz w:val="20"/>
              </w:rPr>
              <w:t>[Phone]  |  [Email]  |  [Website]</w:t>
            </w:r>
          </w:p>
          <w:p>
            <w:pPr>
              <w:spacing w:after="20"/>
            </w:pPr>
            <w:r>
              <w:rPr>
                <w:sz w:val="20"/>
              </w:rPr>
              <w:t>GSTIN: [your GSTIN, if registered]</w:t>
            </w:r>
          </w:p>
          <w:p>
            <w:pPr>
              <w:spacing w:after="20"/>
            </w:pPr>
            <w:r>
              <w:rPr>
                <w:sz w:val="20"/>
              </w:rPr>
              <w:t>State: [your state]</w:t>
            </w:r>
          </w:p>
        </w:tc>
        <w:tc>
          <w:tcPr>
            <w:tcW w:type="dxa" w:w="4933"/>
          </w:tcPr>
          <w:p>
            <w:pPr>
              <w:spacing w:after="20"/>
              <w:jc w:val="right"/>
            </w:pPr>
            <w:r>
              <w:rPr>
                <w:b/>
                <w:sz w:val="36"/>
              </w:rPr>
              <w:t>ESTIMATE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Estimate no.: EST/2026-27/001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Date: [DD-MM-YYYY]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Valid until: [DD-MM-YYYY]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Site / job reference: [site address or job name]</w:t>
            </w:r>
          </w:p>
        </w:tc>
      </w:tr>
    </w:tbl>
    <w:p>
      <w:pPr>
        <w:spacing w:after="80" w:before="0"/>
        <w:jc w:val="center"/>
      </w:pPr>
      <w:r>
        <w:rPr>
          <w:b/>
          <w:i w:val="0"/>
          <w:color w:val="AA0000"/>
          <w:sz w:val="18"/>
        </w:rPr>
        <w:t>ESTIMATE: APPROXIMATE COST. NOT A TAX INVOICE.</w:t>
      </w:r>
    </w:p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color="auto" w:fill="F4F2FC"/>
          </w:tcPr>
          <w:p>
            <w:pPr>
              <w:spacing w:after="20"/>
            </w:pPr>
            <w:r>
              <w:rPr>
                <w:b/>
                <w:sz w:val="20"/>
              </w:rPr>
              <w:t>To (customer)</w:t>
            </w:r>
          </w:p>
          <w:p>
            <w:pPr>
              <w:spacing w:after="20"/>
            </w:pPr>
            <w:r>
              <w:rPr>
                <w:sz w:val="20"/>
              </w:rPr>
              <w:t>[Customer / company name]</w:t>
            </w:r>
          </w:p>
          <w:p>
            <w:pPr>
              <w:spacing w:after="20"/>
            </w:pPr>
            <w:r>
              <w:rPr>
                <w:sz w:val="20"/>
              </w:rPr>
              <w:t>[Billing address]</w:t>
            </w:r>
          </w:p>
          <w:p>
            <w:pPr>
              <w:spacing w:after="20"/>
            </w:pPr>
            <w:r>
              <w:rPr>
                <w:sz w:val="20"/>
              </w:rPr>
              <w:t>GSTIN: [customer GSTIN, if registered]</w:t>
            </w:r>
          </w:p>
          <w:p>
            <w:pPr>
              <w:spacing w:after="20"/>
            </w:pPr>
            <w:r>
              <w:rPr>
                <w:sz w:val="20"/>
              </w:rPr>
              <w:t>Contact: [name, phone, email]</w:t>
            </w:r>
          </w:p>
        </w:tc>
        <w:tc>
          <w:tcPr>
            <w:tcW w:type="dxa" w:w="4933"/>
            <w:shd w:val="clear" w:color="auto" w:fill="F4F2FC"/>
          </w:tcPr>
          <w:p>
            <w:pPr>
              <w:spacing w:after="20"/>
            </w:pPr>
            <w:r>
              <w:rPr>
                <w:b/>
                <w:sz w:val="20"/>
              </w:rPr>
              <w:t>Supply details</w:t>
            </w:r>
          </w:p>
          <w:p>
            <w:pPr>
              <w:spacing w:after="20"/>
            </w:pPr>
            <w:r>
              <w:rPr>
                <w:sz w:val="20"/>
              </w:rPr>
              <w:t>Place of supply: [state]</w:t>
            </w:r>
          </w:p>
          <w:p>
            <w:pPr>
              <w:spacing w:after="20"/>
            </w:pPr>
            <w:r>
              <w:rPr>
                <w:sz w:val="20"/>
              </w:rPr>
              <w:t>Delivery address: [if different from billing address]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10"/>
        <w:gridCol w:w="2608"/>
        <w:gridCol w:w="850"/>
        <w:gridCol w:w="567"/>
        <w:gridCol w:w="623"/>
        <w:gridCol w:w="963"/>
        <w:gridCol w:w="680"/>
        <w:gridCol w:w="1190"/>
        <w:gridCol w:w="623"/>
        <w:gridCol w:w="1247"/>
      </w:tblGrid>
      <w:tr>
        <w:tc>
          <w:tcPr>
            <w:tcW w:type="dxa" w:w="51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#</w:t>
            </w:r>
          </w:p>
        </w:tc>
        <w:tc>
          <w:tcPr>
            <w:tcW w:type="dxa" w:w="2608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Description of goods / services</w:t>
            </w:r>
          </w:p>
        </w:tc>
        <w:tc>
          <w:tcPr>
            <w:tcW w:type="dxa" w:w="85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HSN / SAC</w:t>
            </w:r>
          </w:p>
        </w:tc>
        <w:tc>
          <w:tcPr>
            <w:tcW w:type="dxa" w:w="567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Qty</w:t>
            </w:r>
          </w:p>
        </w:tc>
        <w:tc>
          <w:tcPr>
            <w:tcW w:type="dxa" w:w="62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Unit</w:t>
            </w:r>
          </w:p>
        </w:tc>
        <w:tc>
          <w:tcPr>
            <w:tcW w:type="dxa" w:w="96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Rate (Rs)</w:t>
            </w:r>
          </w:p>
        </w:tc>
        <w:tc>
          <w:tcPr>
            <w:tcW w:type="dxa" w:w="68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Disc.</w:t>
            </w:r>
          </w:p>
        </w:tc>
        <w:tc>
          <w:tcPr>
            <w:tcW w:type="dxa" w:w="1191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Taxable value (Rs)</w:t>
            </w:r>
          </w:p>
        </w:tc>
        <w:tc>
          <w:tcPr>
            <w:tcW w:type="dxa" w:w="62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GST %</w:t>
            </w:r>
          </w:p>
        </w:tc>
        <w:tc>
          <w:tcPr>
            <w:tcW w:type="dxa" w:w="1247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Amount (Rs)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762"/>
        <w:gridCol w:w="3515"/>
        <w:gridCol w:w="1587"/>
      </w:tblGrid>
      <w:tr>
        <w:tc>
          <w:tcPr>
            <w:tcW w:type="dxa" w:w="4762"/>
            <w:vMerge w:val="restart"/>
          </w:tcPr>
          <w:p>
            <w:pPr>
              <w:spacing w:after="20"/>
            </w:pPr>
            <w:r>
              <w:rPr>
                <w:b/>
                <w:sz w:val="20"/>
              </w:rPr>
              <w:t>Amount in words</w:t>
            </w:r>
          </w:p>
          <w:p>
            <w:pPr>
              <w:spacing w:after="20"/>
            </w:pPr>
            <w:r>
              <w:rPr>
                <w:sz w:val="20"/>
              </w:rPr>
              <w:t>Rupees [ ... ] only</w:t>
            </w:r>
          </w:p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Taxable value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CGST @ ___ %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SGST / UTGST @ ___ %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IGST @ ___ % (inter-state supply only)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Round off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b/>
                <w:sz w:val="18"/>
              </w:rPr>
              <w:t>TOTAL (Rs)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40" w:before="0"/>
      </w:pPr>
      <w:r>
        <w:rPr>
          <w:b/>
          <w:i w:val="0"/>
        </w:rPr>
        <w:t>Terms and conditions</w:t>
      </w:r>
    </w:p>
    <w:p>
      <w:pPr>
        <w:spacing w:after="20" w:before="0"/>
      </w:pPr>
      <w:r>
        <w:rPr>
          <w:b w:val="0"/>
          <w:i w:val="0"/>
          <w:sz w:val="18"/>
        </w:rPr>
        <w:t>1. This is an estimate based on the information available on the date above. The final amount may differ once the work is measured or the scope is confirmed.</w:t>
      </w:r>
    </w:p>
    <w:p>
      <w:pPr>
        <w:spacing w:after="20" w:before="0"/>
      </w:pPr>
      <w:r>
        <w:rPr>
          <w:b w:val="0"/>
          <w:i w:val="0"/>
          <w:sz w:val="18"/>
        </w:rPr>
        <w:t>2. Any change of more than [10]% from this estimate will be agreed with you in writing before the work continues.</w:t>
      </w:r>
    </w:p>
    <w:p>
      <w:pPr>
        <w:spacing w:after="20" w:before="0"/>
      </w:pPr>
      <w:r>
        <w:rPr>
          <w:b w:val="0"/>
          <w:i w:val="0"/>
          <w:sz w:val="18"/>
        </w:rPr>
        <w:t>3. Payment: [for example 40% advance, 40% on material delivery, 20% on completion].</w:t>
      </w:r>
    </w:p>
    <w:p>
      <w:pPr>
        <w:spacing w:after="20" w:before="0"/>
      </w:pPr>
      <w:r>
        <w:rPr>
          <w:b w:val="0"/>
          <w:i w:val="0"/>
          <w:sz w:val="18"/>
        </w:rPr>
        <w:t>4. Not included: [list exclusions, for example civil work, electrical points, permissions].</w:t>
      </w:r>
    </w:p>
    <w:p>
      <w:pPr>
        <w:spacing w:after="20" w:before="0"/>
      </w:pPr>
      <w:r>
        <w:rPr>
          <w:b w:val="0"/>
          <w:i w:val="0"/>
          <w:sz w:val="18"/>
        </w:rPr>
        <w:t>5. Estimate valid until the date shown above.</w:t>
      </w:r>
    </w:p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sz w:val="18"/>
              </w:rPr>
              <w:t>Bank details</w:t>
            </w:r>
          </w:p>
          <w:p>
            <w:pPr>
              <w:spacing w:after="20"/>
            </w:pPr>
            <w:r>
              <w:rPr>
                <w:sz w:val="18"/>
              </w:rPr>
              <w:t>Account name: [ ]</w:t>
            </w:r>
          </w:p>
          <w:p>
            <w:pPr>
              <w:spacing w:after="20"/>
            </w:pPr>
            <w:r>
              <w:rPr>
                <w:sz w:val="18"/>
              </w:rPr>
              <w:t>Bank and branch: [ ]</w:t>
            </w:r>
          </w:p>
          <w:p>
            <w:pPr>
              <w:spacing w:after="20"/>
            </w:pPr>
            <w:r>
              <w:rPr>
                <w:sz w:val="18"/>
              </w:rPr>
              <w:t>Account no.: [ ]   IFSC: [ ]</w:t>
            </w:r>
          </w:p>
          <w:p>
            <w:pPr>
              <w:spacing w:after="20"/>
            </w:pPr>
            <w:r>
              <w:rPr>
                <w:sz w:val="18"/>
              </w:rPr>
              <w:t>UPI ID: [ ]</w:t>
            </w:r>
          </w:p>
        </w:tc>
        <w:tc>
          <w:tcPr>
            <w:tcW w:type="dxa" w:w="4933"/>
          </w:tcPr>
          <w:p>
            <w:pPr>
              <w:spacing w:after="20"/>
              <w:jc w:val="right"/>
            </w:pPr>
            <w:r>
              <w:rPr>
                <w:b/>
                <w:sz w:val="18"/>
              </w:rPr>
              <w:t>For [Your company name]</w:t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  <w:t>Authorised signatory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40" w:before="0"/>
      </w:pPr>
      <w:r>
        <w:rPr>
          <w:b w:val="0"/>
          <w:i w:val="0"/>
          <w:sz w:val="18"/>
        </w:rPr>
        <w:t>Customer acceptance:  Name ______________   Signature ______________   Date __________   Stamp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format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